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NBR1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NBR1（NBR1自噬受体）是一种蛋白质编码基因。与NBR1相关的疾病包括Brooke-Spiegler综合征和肌病，肌原纤维，9，伴早期呼吸衰竭。其相关途径包括选择性自噬。与该基因相关的基因本体（GO）注释包括泛素结合和丝裂原激活蛋白激酶结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NBR1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NBR1 (NBR1 Autophagy Cargo Receptor) is a Protein Coding gene. Diseases associated with NBR1 include Brooke-Spiegler Syndrome and Myopathy, Myofibrillar, 9, With Early Respiratory Failure. Among its related pathways are Selective autophagy. Gene Ontology (GO) annotations related to this gene include ubiquitin binding and mitogen-activated protein kinase binding.</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