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2CD075">
      <w:pPr>
        <w:pStyle w:val="2"/>
        <w:bidi w:val="0"/>
        <w:jc w:val="center"/>
        <w:rPr>
          <w:rFonts w:hint="default" w:ascii="Times New Roman" w:hAnsi="Times New Roman" w:cs="Times New Roman"/>
          <w:b/>
          <w:bCs w:val="0"/>
          <w:sz w:val="36"/>
          <w:szCs w:val="36"/>
        </w:rPr>
      </w:pPr>
      <w:r>
        <w:rPr>
          <w:rFonts w:hint="eastAsia"/>
          <w:b/>
          <w:bCs/>
          <w:sz w:val="36"/>
          <w:szCs w:val="36"/>
        </w:rPr>
        <w:t>Human E2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B11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23.44–1500pg/mL</w:t>
      </w:r>
    </w:p>
    <w:p w14:paraId="049B9C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＜4.26pg/ml</w:t>
      </w:r>
    </w:p>
    <w:p w14:paraId="7AEF18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E9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8DDA5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74F2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4FB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7153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9E2B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CB1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B5135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A8AF7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B3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46FB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26026E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67A269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15960E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31D666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7A5EF7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3D93F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23.44</w:t>
            </w:r>
          </w:p>
        </w:tc>
        <w:tc>
          <w:tcPr>
            <w:tcW w:w="1134" w:type="dxa"/>
            <w:vAlign w:val="center"/>
          </w:tcPr>
          <w:p w14:paraId="4F4EC6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184C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3E5D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4868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5B48A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042A9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8C199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55702D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雌二醇是一种甾体雌激素。有α，β两种类型，α型生理作用强。温特斯坦纳等曾从妊娠马尿中提取出来，此外也可从妊妇尿、人胎盘、猪卵巢等中获得。雄马的精巢或尿中也存在。因为它有很强的性激素作用，所以认为它或它的酯实际上是卵巢分泌的最重要的性激素。</w:t>
      </w:r>
    </w:p>
    <w:p w14:paraId="6762F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7A5299">
      <w:pPr>
        <w:ind w:firstLine="441" w:firstLineChars="0"/>
        <w:rPr>
          <w:rFonts w:hint="default" w:ascii="Times New Roman" w:hAnsi="Times New Roman" w:cs="Times New Roman"/>
        </w:rPr>
      </w:pPr>
    </w:p>
    <w:p w14:paraId="358DF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57BAD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255B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761DF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56C5AA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8412A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5C45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AD0FF4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A66DF2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09F3A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1C10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BD7D5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7CB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7E2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7E7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A9C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DC8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C4A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5E5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ECA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F04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020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A61D6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F39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4F4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C63F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90F8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B5F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9C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41CD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0764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410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2CC8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224C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D5B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36E8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CE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A323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7BA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3B0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8386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1F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D41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7E653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6B3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D818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9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552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7CDC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3B9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EAF2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FAD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92E9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329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6B427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539F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E70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33D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BD4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6E08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77F4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A09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4BD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C58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A17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F34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61C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97C0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1B24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5ADE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72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62F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D9D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3B6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0A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0BFE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DF3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C807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1B4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F39D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96775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823C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959A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5F68F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428B5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820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2B31D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2BC59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2B8115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2398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F7A2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19C53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8DE29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D5202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9F6B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137F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A7AA5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8898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7A067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22DEE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E42D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44A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9C38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4F7C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7A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561A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585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8DF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0C49EA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FC3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CC1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2DA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A38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3DBD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A99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FD9E2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29DA4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9BD40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7518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FEA4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9B4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18C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30E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227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5E8C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85C3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A41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EF03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937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632AB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D298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6D488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D7335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2813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63C5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89EC3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9CBE1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A967A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E108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3CF1C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330C1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12EB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B1083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C82F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124A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D6042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DD26D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52714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3BFB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27A9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1FEDD3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1B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17026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5C45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09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0B32A3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5B805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A6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6DBFE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BAB90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D0AF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7CEA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92BE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B1BF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796E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B0F9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D0D8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12D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85A0A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A8AD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D6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A36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0A3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71B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B3FB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865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B0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1121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650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26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629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38FF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1B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7020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5F0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B69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D118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CE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581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4B872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2453E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62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02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E2D8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D4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2E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82A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79B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86B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C16A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6312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A21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0E1A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2616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EB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EF9DF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09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E54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2219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C7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C10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DFC7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5E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43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FBA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4C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6F4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9D20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231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EDD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D66A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65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FC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F33DC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B31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697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944C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0DDAFD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E1E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903F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532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4E03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015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CB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38F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BA4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22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50A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75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E60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CF1D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6E5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58FE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8AA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7D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43DC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54FA4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67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21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6599C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E942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2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C55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CB2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F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442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110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3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613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97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0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8289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63C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E9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D94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729B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1D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5D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D1E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06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2D10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3E6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1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24D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37CD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B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5D4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DC1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41C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A0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7AA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A8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1F1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4CF1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98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FBA9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E97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6D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963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BD90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A537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EA6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F5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E9B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A4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FBB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1B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A4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A9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83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22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E85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E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CB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4E94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286D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29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D26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D0BF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768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B7A2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03F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E3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05F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9A2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5E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201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7BE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1B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65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4EEA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29A0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D33D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91CE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1B755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A674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C2CD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5131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83DD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14F1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CA43A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A8862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1220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83F1D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2F492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F7A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6EB2D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D94F08">
      <w:pPr>
        <w:rPr>
          <w:rFonts w:hint="default" w:ascii="Times New Roman" w:hAnsi="Times New Roman" w:cs="Times New Roman"/>
          <w:sz w:val="22"/>
          <w:szCs w:val="22"/>
        </w:rPr>
      </w:pPr>
    </w:p>
    <w:p w14:paraId="2816B5B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79B28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E2 Elisa Kit</w:t>
      </w:r>
    </w:p>
    <w:p w14:paraId="1784A8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23.44–1500pg/mL</w:t>
      </w:r>
    </w:p>
    <w:p w14:paraId="3FAB6A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＜4.26pg/ml</w:t>
      </w:r>
    </w:p>
    <w:p w14:paraId="73328E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F6F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902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CD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A48D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0EB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077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B84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9FB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F6F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B7F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72D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1CB1C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5C1D2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6D947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1EA84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4EFEF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5301C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23.44</w:t>
            </w:r>
          </w:p>
        </w:tc>
        <w:tc>
          <w:tcPr>
            <w:tcW w:w="1037" w:type="dxa"/>
            <w:vAlign w:val="center"/>
          </w:tcPr>
          <w:p w14:paraId="310116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7046E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8509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A12F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002D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B3A5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60E49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9E8C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Estradiol is a steroid estrogen. have α，β Two types, α Type A has strong physiological effect. Wintersteiner et al. </w:t>
      </w:r>
      <w:bookmarkStart w:id="0" w:name="_GoBack"/>
      <w:bookmarkEnd w:id="0"/>
      <w:r>
        <w:rPr>
          <w:rFonts w:hint="eastAsia"/>
        </w:rPr>
        <w:t>extracted it from the urine of pregnant horses. In addition, it can also be obtained from the urine of pregnant women, human placenta, pig ovary, etc. It is also found in the testis or urine of male horses. Because it has a strong sex hormone effect, it is considered that it or its ester is actually the most important sex hormone secreted by the ovary.</w:t>
      </w:r>
    </w:p>
    <w:p w14:paraId="0F9FD6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D2D3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F5438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B590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E09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C32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552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2D69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941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A625D2">
      <w:pPr>
        <w:rPr>
          <w:rFonts w:hint="default" w:ascii="Times New Roman" w:hAnsi="Times New Roman" w:cs="Times New Roman"/>
          <w:b/>
          <w:bCs/>
          <w:sz w:val="28"/>
          <w:szCs w:val="28"/>
        </w:rPr>
      </w:pPr>
    </w:p>
    <w:p w14:paraId="65DB9865">
      <w:pPr>
        <w:rPr>
          <w:rFonts w:hint="default" w:ascii="Times New Roman" w:hAnsi="Times New Roman" w:cs="Times New Roman"/>
          <w:b/>
          <w:bCs/>
          <w:sz w:val="28"/>
          <w:szCs w:val="28"/>
        </w:rPr>
      </w:pPr>
    </w:p>
    <w:p w14:paraId="572BAF17">
      <w:pPr>
        <w:rPr>
          <w:rFonts w:hint="default" w:ascii="Times New Roman" w:hAnsi="Times New Roman" w:cs="Times New Roman"/>
          <w:b/>
          <w:bCs/>
          <w:sz w:val="28"/>
          <w:szCs w:val="28"/>
        </w:rPr>
      </w:pPr>
    </w:p>
    <w:p w14:paraId="0F6BA64B">
      <w:pPr>
        <w:rPr>
          <w:rFonts w:hint="default" w:ascii="Times New Roman" w:hAnsi="Times New Roman" w:cs="Times New Roman"/>
          <w:b/>
          <w:bCs/>
          <w:sz w:val="28"/>
          <w:szCs w:val="28"/>
        </w:rPr>
      </w:pPr>
    </w:p>
    <w:p w14:paraId="011152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DCD27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39EF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1A9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5249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5979D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3BEF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B65F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6E2D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73192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A4A9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518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CA4E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3C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BD6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A40B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2FC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FFC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DF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5C06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CE8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0829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5A3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09B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1A54B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5D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441F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AC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3229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DF88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19F94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4A63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9C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0529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8A736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85C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44B1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F01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948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12B8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3F3D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8A4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72C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BC8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8F0B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548B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DBEE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FB9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0F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12AF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A189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A5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93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5D2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B5F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3E5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91E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F8C4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B31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F7362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3F03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495D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CA23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4B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73EF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EA2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05B0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A8E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AC9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D15C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D6C8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4E83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A174F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01C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D8E7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7E5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F07DC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13D99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E99A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3734E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45EFA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E1C64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810E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01562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8D2E8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93C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D441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CB55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0CFFB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797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A11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B404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F350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8B9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75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44DB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ED7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354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229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AD4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C659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FF5D2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057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EDA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9F59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AE13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380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5FA75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A468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D1CED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E3F0A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EBE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158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F2983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62535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9D315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F4DA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AE20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AB82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5F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73F5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9D6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8E2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8DFF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53B0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BD1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C2F9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404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FEC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D18B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33C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192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96D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A31F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5168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942A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C05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B64D8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B52E6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00AC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FC0B6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AD1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711E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2356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2D04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B38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FB93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BAAD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5CD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6F61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ADD9B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408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3B7E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088D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76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756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4E99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66D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A1A7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BE17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EF1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706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EECD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919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C9D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145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E75A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6D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67B0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8163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4E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D89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7550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D2D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99E0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FA526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D8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283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74A00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6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42B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1EFBF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BB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A359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1D6D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9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6EBF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F659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5C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1C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689D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66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BB9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5D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0B8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C34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166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6EF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BCA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B03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F2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83DF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4512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127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68F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CE86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39E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423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897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5031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168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65E5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BC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73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D1E2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FA1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B4D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1833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B2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B05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325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CDB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C19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234F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849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188F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B71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C7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315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C208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3F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2060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43D3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AE8B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E67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E9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ECBB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EC9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CC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CBD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CD3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095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1A17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9248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736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A8F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62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D92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AC8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E116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EB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2F68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634A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540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813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07F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05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3A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7DB2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5D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21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E049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133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642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0A2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02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25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7A1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7C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FA6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B48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E11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6A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C110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81C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A73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9CC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D34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EF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CE1C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DB4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AF6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FB4B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7BF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2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06CC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235A5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65D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0C08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398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F2C2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CD59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1F3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016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E77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EF5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0E3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94E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CD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BFC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C83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0ED7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753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30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168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7CE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43D9D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26C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5A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35A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8A9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EC74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AD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C9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34B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03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AA6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5F5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CE8C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6C2F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29A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53A7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421A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DF6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64B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D45C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15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903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533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BB13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9E4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E4B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96D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3B2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7CA3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9946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099460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DFC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652B0AD">
    <w:pPr>
      <w:pStyle w:val="6"/>
      <w:jc w:val="both"/>
    </w:pPr>
  </w:p>
  <w:p w14:paraId="486FD83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BF72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C92E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1211A8"/>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9376</Words>
  <Characters>21620</Characters>
  <Lines>251</Lines>
  <Paragraphs>70</Paragraphs>
  <TotalTime>0</TotalTime>
  <ScaleCrop>false</ScaleCrop>
  <LinksUpToDate>false</LinksUpToDate>
  <CharactersWithSpaces>24294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2026-03-13T01:30:41Z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