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TNF-β/TNFSF1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31.25–2000pg/ml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6.25pg/ml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肿瘤坏死因子-β（TNF-β），以前称为淋巴毒素-α（LTA），是一种由淋巴细胞产生的细胞因子。TNF-α和TNF-β在氨基酸序列中具有35%的同源性和50%的同源性。LTA物质介导多种炎症、免疫刺激和抗病毒反应。LTA与心肌梗死、哮喘和其他疾病的易感性相关。</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TNF-β/TNFSF1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31.25–2000pg/ml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6.25pg/ml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Tumor necrosis factor-beta(TNF-beta), previously called lymphotoxin-alpha(LTA), is a cytokine produced by lymphocytes. TNF-alpha and TNF-beta share 35% identity and 50% homology in the amino acid sequence. The substance LTA mediates a wide variety of inflammatory, immunostimulatory, and antiviral responses. LTA is associated with susceptibility to myocardial infarction, asthma and other diseases. The LTA gene is located on human chromosome 6. The standard product used in this kit is recombinant protein, consisting of 172 amino acids with the molecular mass of 18.8KDa</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